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1F1E36">
        <w:rPr>
          <w:rFonts w:ascii="Georgia" w:eastAsia="Times New Roman" w:hAnsi="Georgia" w:cs="Arial"/>
          <w:sz w:val="20"/>
          <w:lang w:eastAsia="it-IT"/>
        </w:rPr>
        <w:t>KIT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LICEO</w:t>
      </w:r>
      <w:r w:rsidR="001F1E36">
        <w:rPr>
          <w:rFonts w:ascii="Georgia" w:eastAsia="Times New Roman" w:hAnsi="Georgia" w:cs="Arial"/>
          <w:sz w:val="20"/>
          <w:lang w:eastAsia="it-IT"/>
        </w:rPr>
        <w:t xml:space="preserve"> SCIENTIFICO</w:t>
      </w:r>
      <w:r w:rsidRPr="008C1812">
        <w:rPr>
          <w:rFonts w:ascii="Georgia" w:eastAsia="Times New Roman" w:hAnsi="Georgia" w:cs="Arial"/>
          <w:sz w:val="20"/>
          <w:lang w:eastAsia="it-IT"/>
        </w:rPr>
        <w:t>”</w:t>
      </w:r>
      <w:proofErr w:type="gramStart"/>
      <w:r w:rsidRPr="008C1812">
        <w:rPr>
          <w:rFonts w:ascii="Georgia" w:eastAsia="Times New Roman" w:hAnsi="Georgia" w:cs="Arial"/>
          <w:sz w:val="20"/>
          <w:lang w:eastAsia="it-IT"/>
        </w:rPr>
        <w:t xml:space="preserve">  </w:t>
      </w:r>
      <w:proofErr w:type="gramEnd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>N2014/</w:t>
      </w:r>
      <w:proofErr w:type="gramStart"/>
      <w:r>
        <w:rPr>
          <w:rFonts w:ascii="Georgia" w:eastAsia="Times New Roman" w:hAnsi="Georgia" w:cs="Arial"/>
          <w:sz w:val="20"/>
          <w:lang w:eastAsia="it-IT"/>
        </w:rPr>
        <w:t>2020 Azione 10.</w:t>
      </w:r>
      <w:r w:rsidR="005841C5">
        <w:rPr>
          <w:rFonts w:ascii="Georgia" w:eastAsia="Times New Roman" w:hAnsi="Georgia" w:cs="Arial"/>
          <w:sz w:val="20"/>
          <w:lang w:eastAsia="it-IT"/>
        </w:rPr>
        <w:t>2.2A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r w:rsidR="0034592A">
        <w:rPr>
          <w:rFonts w:ascii="Georgia" w:eastAsia="Times New Roman" w:hAnsi="Georgia" w:cs="Arial"/>
          <w:sz w:val="20"/>
          <w:lang w:eastAsia="it-IT"/>
        </w:rPr>
        <w:t>19146</w:t>
      </w:r>
      <w:r>
        <w:rPr>
          <w:rFonts w:ascii="Georgia" w:eastAsia="Times New Roman" w:hAnsi="Georgia" w:cs="Arial"/>
          <w:sz w:val="20"/>
          <w:lang w:eastAsia="it-IT"/>
        </w:rPr>
        <w:t xml:space="preserve"> del </w:t>
      </w:r>
      <w:r w:rsidR="0034592A">
        <w:rPr>
          <w:rFonts w:ascii="Georgia" w:eastAsia="Times New Roman" w:hAnsi="Georgia" w:cs="Arial"/>
          <w:sz w:val="20"/>
          <w:lang w:eastAsia="it-IT"/>
        </w:rPr>
        <w:t>06/07</w:t>
      </w:r>
      <w:r>
        <w:rPr>
          <w:rFonts w:ascii="Georgia" w:eastAsia="Times New Roman" w:hAnsi="Georgia" w:cs="Arial"/>
          <w:sz w:val="20"/>
          <w:lang w:eastAsia="it-IT"/>
        </w:rPr>
        <w:t>/2020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sz w:val="20"/>
          <w:lang w:eastAsia="it-IT"/>
        </w:rPr>
        <w:t>approvato</w:t>
      </w:r>
      <w:proofErr w:type="gramEnd"/>
      <w:r>
        <w:rPr>
          <w:rFonts w:ascii="Georgia" w:eastAsia="Times New Roman" w:hAnsi="Georgia" w:cs="Arial"/>
          <w:sz w:val="20"/>
          <w:lang w:eastAsia="it-IT"/>
        </w:rPr>
        <w:t xml:space="preserve">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>
        <w:rPr>
          <w:rFonts w:ascii="Verdana" w:hAnsi="Verdana"/>
          <w:sz w:val="18"/>
          <w:szCs w:val="18"/>
        </w:rPr>
        <w:t>-</w:t>
      </w:r>
      <w:r w:rsidR="00560FA2">
        <w:rPr>
          <w:rFonts w:ascii="Verdana" w:hAnsi="Verdana"/>
          <w:sz w:val="18"/>
          <w:szCs w:val="18"/>
        </w:rPr>
        <w:t>2</w:t>
      </w:r>
      <w:r w:rsidR="0034592A">
        <w:rPr>
          <w:rFonts w:ascii="Verdana" w:hAnsi="Verdana"/>
          <w:sz w:val="18"/>
          <w:szCs w:val="18"/>
        </w:rPr>
        <w:t>8322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34592A">
        <w:rPr>
          <w:rFonts w:ascii="Verdana" w:hAnsi="Verdana"/>
          <w:sz w:val="18"/>
          <w:szCs w:val="18"/>
        </w:rPr>
        <w:t>10/09/</w:t>
      </w:r>
      <w:r w:rsidRPr="00B65FCE">
        <w:rPr>
          <w:rFonts w:ascii="Verdana" w:hAnsi="Verdana"/>
          <w:sz w:val="18"/>
          <w:szCs w:val="18"/>
        </w:rPr>
        <w:t>2020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proofErr w:type="gramStart"/>
      <w:r>
        <w:rPr>
          <w:rFonts w:ascii="Georgia" w:eastAsia="Times New Roman" w:hAnsi="Georgia" w:cs="Arial"/>
          <w:b/>
          <w:sz w:val="20"/>
          <w:lang w:eastAsia="it-IT"/>
        </w:rPr>
        <w:t>codice</w:t>
      </w:r>
      <w:proofErr w:type="gramEnd"/>
      <w:r>
        <w:rPr>
          <w:rFonts w:ascii="Georgia" w:eastAsia="Times New Roman" w:hAnsi="Georgia" w:cs="Arial"/>
          <w:b/>
          <w:sz w:val="20"/>
          <w:lang w:eastAsia="it-IT"/>
        </w:rPr>
        <w:t xml:space="preserve"> progetto: </w:t>
      </w:r>
      <w:r w:rsidRPr="006526D4">
        <w:rPr>
          <w:rFonts w:ascii="Times New Roman" w:hAnsi="Times New Roman" w:cs="Times New Roman"/>
          <w:b/>
          <w:bCs/>
        </w:rPr>
        <w:t>10.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.</w:t>
      </w:r>
      <w:r w:rsidR="007248CE">
        <w:rPr>
          <w:rFonts w:ascii="Times New Roman" w:hAnsi="Times New Roman" w:cs="Times New Roman"/>
          <w:b/>
          <w:bCs/>
        </w:rPr>
        <w:t>2</w:t>
      </w:r>
      <w:r w:rsidRPr="006526D4">
        <w:rPr>
          <w:rFonts w:ascii="Times New Roman" w:hAnsi="Times New Roman" w:cs="Times New Roman"/>
          <w:b/>
          <w:bCs/>
        </w:rPr>
        <w:t>A F</w:t>
      </w:r>
      <w:r w:rsidR="007248CE">
        <w:rPr>
          <w:rFonts w:ascii="Times New Roman" w:hAnsi="Times New Roman" w:cs="Times New Roman"/>
          <w:b/>
          <w:bCs/>
        </w:rPr>
        <w:t>SE</w:t>
      </w:r>
      <w:r w:rsidRPr="006526D4">
        <w:rPr>
          <w:rFonts w:ascii="Times New Roman" w:hAnsi="Times New Roman" w:cs="Times New Roman"/>
          <w:b/>
          <w:bCs/>
        </w:rPr>
        <w:t>PON-AB-2020-</w:t>
      </w:r>
      <w:r w:rsidR="007248CE">
        <w:rPr>
          <w:rFonts w:ascii="Times New Roman" w:hAnsi="Times New Roman" w:cs="Times New Roman"/>
          <w:b/>
          <w:bCs/>
        </w:rPr>
        <w:t>68</w:t>
      </w:r>
      <w:r>
        <w:rPr>
          <w:rFonts w:ascii="Times New Roman" w:hAnsi="Times New Roman" w:cs="Times New Roman"/>
          <w:b/>
          <w:bCs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7248CE" w:rsidRPr="007248CE">
        <w:rPr>
          <w:rFonts w:ascii="Georgia" w:eastAsia="Times New Roman" w:hAnsi="Georgia" w:cs="Arial"/>
          <w:b/>
          <w:sz w:val="20"/>
          <w:lang w:eastAsia="it-IT"/>
        </w:rPr>
        <w:t>H46J20001210006</w:t>
      </w:r>
    </w:p>
    <w:p w:rsidR="0066459B" w:rsidRPr="005C2E13" w:rsidRDefault="0066459B" w:rsidP="006645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Allegato B </w:t>
      </w:r>
    </w:p>
    <w:p w:rsidR="0066459B" w:rsidRPr="005C2E13" w:rsidRDefault="0066459B" w:rsidP="006645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:rsidR="0066459B" w:rsidRPr="005C2E13" w:rsidRDefault="0066459B" w:rsidP="006645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>Istituto Omnicomprensivo Carsoli</w:t>
      </w:r>
    </w:p>
    <w:p w:rsidR="0066459B" w:rsidRDefault="0066459B" w:rsidP="006645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59B" w:rsidRPr="005C2E13" w:rsidRDefault="0066459B" w:rsidP="006645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C2E13">
        <w:rPr>
          <w:rFonts w:ascii="Times New Roman" w:hAnsi="Times New Roman" w:cs="Times New Roman"/>
          <w:b/>
          <w:bCs/>
          <w:sz w:val="24"/>
          <w:szCs w:val="24"/>
        </w:rPr>
        <w:t>OGGETTO: DICHIARAZIONE SOSTITUTIVA DI CERTIFICAZIONE DI ATTUALE DISOCCUPAZIONE/INOCCUPAZIONE (ART. 46, D.P.R. N. 445/00)</w:t>
      </w:r>
      <w:proofErr w:type="gramEnd"/>
    </w:p>
    <w:p w:rsidR="0066459B" w:rsidRDefault="0066459B" w:rsidP="00664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 Il/La sottoscritto/a nato/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a il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 _/__/ __ a________________________________Prov. 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(_____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>) residente in _____________________ Via/Piazza ________ CF _____________________________ genitore dell’alunno/a ______________________________ iscritto alla classe __________ del</w:t>
      </w:r>
      <w:r>
        <w:rPr>
          <w:rFonts w:ascii="Times New Roman" w:hAnsi="Times New Roman" w:cs="Times New Roman"/>
          <w:sz w:val="24"/>
          <w:szCs w:val="24"/>
        </w:rPr>
        <w:t xml:space="preserve"> Liceo Scientifico</w:t>
      </w:r>
      <w:r w:rsidRPr="005C2E13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Carsoli per l’a.s. 2021/2022,</w:t>
      </w:r>
      <w:r w:rsidRPr="005C2E13">
        <w:rPr>
          <w:rFonts w:ascii="Times New Roman" w:hAnsi="Times New Roman" w:cs="Times New Roman"/>
          <w:sz w:val="24"/>
          <w:szCs w:val="24"/>
        </w:rPr>
        <w:t xml:space="preserve"> consapevole delle sanzioni penali in caso di dichiarazioni false e della conseguente decadenza dei benefici conseguiti (ai sensi degli artt. 75 e 76 DPR 445/2000)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2E13">
        <w:rPr>
          <w:rFonts w:ascii="Times New Roman" w:hAnsi="Times New Roman" w:cs="Times New Roman"/>
          <w:sz w:val="24"/>
          <w:szCs w:val="24"/>
        </w:rPr>
        <w:t xml:space="preserve"> sotto la propria personale responsabilità</w:t>
      </w:r>
    </w:p>
    <w:p w:rsidR="0066459B" w:rsidRDefault="0066459B" w:rsidP="006645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>DICHIARA</w:t>
      </w:r>
    </w:p>
    <w:p w:rsidR="0066459B" w:rsidRDefault="0066459B" w:rsidP="00664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 essere:</w:t>
      </w:r>
    </w:p>
    <w:p w:rsidR="0066459B" w:rsidRPr="00AD73A1" w:rsidRDefault="0066459B" w:rsidP="0066459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A1">
        <w:rPr>
          <w:rFonts w:ascii="Times New Roman" w:hAnsi="Times New Roman" w:cs="Times New Roman"/>
          <w:sz w:val="24"/>
          <w:szCs w:val="24"/>
        </w:rPr>
        <w:t>IN SITUAZIONE DI DIFFICOLTA’ ECONOMICA E/O IN CASSA INTEGRAZIONE A CAUSA DELL’EMERGENZA COVID IN ATTO</w:t>
      </w:r>
      <w:proofErr w:type="gramEnd"/>
    </w:p>
    <w:p w:rsidR="0066459B" w:rsidRPr="00AD73A1" w:rsidRDefault="0066459B" w:rsidP="0066459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3A1">
        <w:rPr>
          <w:rFonts w:ascii="Times New Roman" w:hAnsi="Times New Roman" w:cs="Times New Roman"/>
          <w:sz w:val="24"/>
          <w:szCs w:val="24"/>
        </w:rPr>
        <w:t>DI AVER PERSO IL LAVORO DAL ……………</w:t>
      </w:r>
      <w:proofErr w:type="gramStart"/>
      <w:r w:rsidRPr="00AD73A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D73A1">
        <w:rPr>
          <w:rFonts w:ascii="Times New Roman" w:hAnsi="Times New Roman" w:cs="Times New Roman"/>
          <w:sz w:val="24"/>
          <w:szCs w:val="24"/>
        </w:rPr>
        <w:t xml:space="preserve"> ai sensi del D.Lgs. 181/2000 così come modificato dal D.Lgs. 297/2002.</w:t>
      </w:r>
    </w:p>
    <w:p w:rsidR="0066459B" w:rsidRDefault="0066459B" w:rsidP="00664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t xml:space="preserve">Il sottoscritto dichiara inoltre, ai sensi regolamento UE 679 -2016, di essere stato informato che i dati personali contenuti nella presente dichiarazione saranno trattati, anche con strumenti informatici, esclusivamente nell'ambito del procedimento per il quale la presente dichiarazione </w:t>
      </w:r>
      <w:proofErr w:type="gramStart"/>
      <w:r w:rsidRPr="005C2E13">
        <w:rPr>
          <w:rFonts w:ascii="Times New Roman" w:hAnsi="Times New Roman" w:cs="Times New Roman"/>
          <w:sz w:val="24"/>
          <w:szCs w:val="24"/>
        </w:rPr>
        <w:t>viene</w:t>
      </w:r>
      <w:proofErr w:type="gramEnd"/>
      <w:r w:rsidRPr="005C2E13">
        <w:rPr>
          <w:rFonts w:ascii="Times New Roman" w:hAnsi="Times New Roman" w:cs="Times New Roman"/>
          <w:sz w:val="24"/>
          <w:szCs w:val="24"/>
        </w:rPr>
        <w:t xml:space="preserve"> resa.</w:t>
      </w:r>
    </w:p>
    <w:p w:rsidR="0066459B" w:rsidRDefault="0066459B" w:rsidP="00664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59B" w:rsidRPr="0066459B" w:rsidRDefault="0066459B" w:rsidP="006645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13">
        <w:rPr>
          <w:rFonts w:ascii="Times New Roman" w:hAnsi="Times New Roman" w:cs="Times New Roman"/>
          <w:sz w:val="24"/>
          <w:szCs w:val="24"/>
        </w:rPr>
        <w:lastRenderedPageBreak/>
        <w:t>Luogo e data, 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2E13">
        <w:rPr>
          <w:rFonts w:ascii="Times New Roman" w:hAnsi="Times New Roman" w:cs="Times New Roman"/>
          <w:sz w:val="24"/>
          <w:szCs w:val="24"/>
        </w:rPr>
        <w:t xml:space="preserve"> FIRMA ____________________________</w:t>
      </w:r>
    </w:p>
    <w:sectPr w:rsidR="0066459B" w:rsidRPr="0066459B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03" w:rsidRDefault="00CE5803" w:rsidP="00BD176E">
      <w:pPr>
        <w:spacing w:after="0" w:line="240" w:lineRule="auto"/>
      </w:pPr>
      <w:r>
        <w:separator/>
      </w:r>
    </w:p>
  </w:endnote>
  <w:endnote w:type="continuationSeparator" w:id="0">
    <w:p w:rsidR="00CE5803" w:rsidRDefault="00CE5803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Piazza della Libertà - 67061 CARSOLI</w:t>
    </w:r>
    <w:proofErr w:type="gramStart"/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</w:t>
    </w:r>
    <w:proofErr w:type="gramEnd"/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(AQ)</w:t>
    </w:r>
  </w:p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Scuola Infanzia e Primaria – Via Roma, 76 - </w:t>
    </w:r>
    <w:r w:rsidRPr="006174E3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200025" cy="123825"/>
          <wp:effectExtent l="19050" t="0" r="9525" b="0"/>
          <wp:docPr id="7" name="Immagine 7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0863.908335 </w:t>
    </w:r>
  </w:p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Liceo Scientifico – Piazza della Libertà –</w:t>
    </w:r>
    <w:proofErr w:type="gramStart"/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</w:t>
    </w:r>
    <w:proofErr w:type="gramEnd"/>
    <w:r w:rsidRPr="006174E3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200025" cy="123825"/>
          <wp:effectExtent l="19050" t="0" r="9525" b="0"/>
          <wp:docPr id="8" name="Immagine 8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>340.2286382</w:t>
    </w:r>
  </w:p>
  <w:p w:rsidR="006174E3" w:rsidRPr="006174E3" w:rsidRDefault="006174E3" w:rsidP="006174E3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Scuola Secondaria di I grado – Piazza della Libertà </w:t>
    </w:r>
    <w:r w:rsidRPr="006174E3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200025" cy="123825"/>
          <wp:effectExtent l="19050" t="0" r="9525" b="0"/>
          <wp:docPr id="9" name="Immagine 9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174E3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0863 1824865</w:t>
    </w:r>
  </w:p>
  <w:p w:rsidR="006174E3" w:rsidRDefault="006174E3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BD176E" w:rsidRPr="00BD176E" w:rsidRDefault="000F0DA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BD176E" w:rsidRDefault="00BD176E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76E" w:rsidRDefault="00BD176E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BD176E" w:rsidRDefault="00BD176E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11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176E" w:rsidRDefault="00BD176E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BD176E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BD176E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176E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BD176E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BD176E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BD176E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BD176E" w:rsidRDefault="00BD176E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BD176E" w:rsidRDefault="00BD176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03" w:rsidRDefault="00CE5803" w:rsidP="00BD176E">
      <w:pPr>
        <w:spacing w:after="0" w:line="240" w:lineRule="auto"/>
      </w:pPr>
      <w:r>
        <w:separator/>
      </w:r>
    </w:p>
  </w:footnote>
  <w:footnote w:type="continuationSeparator" w:id="0">
    <w:p w:rsidR="00CE5803" w:rsidRDefault="00CE5803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6E" w:rsidRDefault="007F1E4F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176E" w:rsidRDefault="00BD176E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D90C29" w:rsidRDefault="00BD176E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BD176E" w:rsidRDefault="00BD176E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BD176E" w:rsidRDefault="00BD176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590"/>
    <w:multiLevelType w:val="hybridMultilevel"/>
    <w:tmpl w:val="28D4BF28"/>
    <w:lvl w:ilvl="0" w:tplc="E4540A4A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85906"/>
    <w:rsid w:val="000E7546"/>
    <w:rsid w:val="000F0DAD"/>
    <w:rsid w:val="001166EC"/>
    <w:rsid w:val="001F1E36"/>
    <w:rsid w:val="001F7AF5"/>
    <w:rsid w:val="002318CC"/>
    <w:rsid w:val="00233C2C"/>
    <w:rsid w:val="00273637"/>
    <w:rsid w:val="002769CA"/>
    <w:rsid w:val="00291CE4"/>
    <w:rsid w:val="002D11C3"/>
    <w:rsid w:val="002F7CD4"/>
    <w:rsid w:val="00337C93"/>
    <w:rsid w:val="00342200"/>
    <w:rsid w:val="0034592A"/>
    <w:rsid w:val="00350A59"/>
    <w:rsid w:val="00373069"/>
    <w:rsid w:val="00377E65"/>
    <w:rsid w:val="003A2346"/>
    <w:rsid w:val="003B0724"/>
    <w:rsid w:val="003D4BE1"/>
    <w:rsid w:val="003F217D"/>
    <w:rsid w:val="00415E1E"/>
    <w:rsid w:val="00432531"/>
    <w:rsid w:val="0045760E"/>
    <w:rsid w:val="004A00E2"/>
    <w:rsid w:val="004A2523"/>
    <w:rsid w:val="004D307F"/>
    <w:rsid w:val="00516830"/>
    <w:rsid w:val="00526F42"/>
    <w:rsid w:val="005421BF"/>
    <w:rsid w:val="0054222F"/>
    <w:rsid w:val="00542D4E"/>
    <w:rsid w:val="00560FA2"/>
    <w:rsid w:val="00583BAA"/>
    <w:rsid w:val="005841C5"/>
    <w:rsid w:val="005B5B31"/>
    <w:rsid w:val="005B6776"/>
    <w:rsid w:val="00613075"/>
    <w:rsid w:val="006174E3"/>
    <w:rsid w:val="0066459B"/>
    <w:rsid w:val="006A03BC"/>
    <w:rsid w:val="006F561C"/>
    <w:rsid w:val="0070385B"/>
    <w:rsid w:val="00723046"/>
    <w:rsid w:val="007248CE"/>
    <w:rsid w:val="00774538"/>
    <w:rsid w:val="007D4337"/>
    <w:rsid w:val="007E7B0F"/>
    <w:rsid w:val="007F1E4F"/>
    <w:rsid w:val="007F2CE1"/>
    <w:rsid w:val="00813ECD"/>
    <w:rsid w:val="0089309B"/>
    <w:rsid w:val="008B5999"/>
    <w:rsid w:val="008C7BC1"/>
    <w:rsid w:val="008F2C51"/>
    <w:rsid w:val="00917C21"/>
    <w:rsid w:val="009453A8"/>
    <w:rsid w:val="00945459"/>
    <w:rsid w:val="009620E7"/>
    <w:rsid w:val="009748C3"/>
    <w:rsid w:val="00987AA8"/>
    <w:rsid w:val="00993F3F"/>
    <w:rsid w:val="009A13C5"/>
    <w:rsid w:val="009A24FD"/>
    <w:rsid w:val="009B37C4"/>
    <w:rsid w:val="009E0C20"/>
    <w:rsid w:val="009F6EF8"/>
    <w:rsid w:val="00A94B20"/>
    <w:rsid w:val="00AB4B68"/>
    <w:rsid w:val="00AC105D"/>
    <w:rsid w:val="00AD6184"/>
    <w:rsid w:val="00B10DCA"/>
    <w:rsid w:val="00B242DA"/>
    <w:rsid w:val="00B64FC9"/>
    <w:rsid w:val="00B721BD"/>
    <w:rsid w:val="00BA0938"/>
    <w:rsid w:val="00BC22F6"/>
    <w:rsid w:val="00BD176E"/>
    <w:rsid w:val="00BF7655"/>
    <w:rsid w:val="00C3208E"/>
    <w:rsid w:val="00C965B0"/>
    <w:rsid w:val="00CE5803"/>
    <w:rsid w:val="00D32A32"/>
    <w:rsid w:val="00D33E78"/>
    <w:rsid w:val="00D52167"/>
    <w:rsid w:val="00D73DFC"/>
    <w:rsid w:val="00D90C29"/>
    <w:rsid w:val="00DA3220"/>
    <w:rsid w:val="00DD026B"/>
    <w:rsid w:val="00DD1752"/>
    <w:rsid w:val="00DD54C9"/>
    <w:rsid w:val="00DE2FC4"/>
    <w:rsid w:val="00E010B8"/>
    <w:rsid w:val="00E22269"/>
    <w:rsid w:val="00E23AFC"/>
    <w:rsid w:val="00E46770"/>
    <w:rsid w:val="00E678E2"/>
    <w:rsid w:val="00E75AED"/>
    <w:rsid w:val="00E95969"/>
    <w:rsid w:val="00EB7052"/>
    <w:rsid w:val="00EF0F28"/>
    <w:rsid w:val="00F35512"/>
    <w:rsid w:val="00F42FD0"/>
    <w:rsid w:val="00F519ED"/>
    <w:rsid w:val="00F87E0B"/>
    <w:rsid w:val="00F91732"/>
    <w:rsid w:val="00F9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Segreteria</cp:lastModifiedBy>
  <cp:revision>2</cp:revision>
  <dcterms:created xsi:type="dcterms:W3CDTF">2021-03-27T09:55:00Z</dcterms:created>
  <dcterms:modified xsi:type="dcterms:W3CDTF">2021-03-27T09:55:00Z</dcterms:modified>
</cp:coreProperties>
</file>